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D" w:rsidRDefault="00DF4414" w:rsidP="0063170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F4414">
        <w:rPr>
          <w:rFonts w:ascii="Arial" w:hAnsi="Arial" w:cs="Arial"/>
          <w:sz w:val="26"/>
          <w:szCs w:val="26"/>
        </w:rPr>
        <w:t xml:space="preserve">Аннотация к учебной программе для профессиональной подготовки по профессии </w:t>
      </w:r>
      <w:r>
        <w:rPr>
          <w:rFonts w:ascii="Arial" w:hAnsi="Arial" w:cs="Arial"/>
          <w:sz w:val="26"/>
          <w:szCs w:val="26"/>
        </w:rPr>
        <w:t>«</w:t>
      </w:r>
      <w:r w:rsidR="00F31114">
        <w:rPr>
          <w:rFonts w:ascii="Arial" w:hAnsi="Arial" w:cs="Arial"/>
          <w:sz w:val="26"/>
          <w:szCs w:val="26"/>
        </w:rPr>
        <w:t>Слесарь-ремонтник</w:t>
      </w:r>
      <w:r w:rsidRPr="00DF4414">
        <w:rPr>
          <w:rFonts w:ascii="Arial" w:hAnsi="Arial" w:cs="Arial"/>
          <w:sz w:val="26"/>
          <w:szCs w:val="26"/>
        </w:rPr>
        <w:t>»</w:t>
      </w:r>
    </w:p>
    <w:p w:rsidR="00DF4414" w:rsidRDefault="00DF4414" w:rsidP="0063170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6677F" w:rsidRDefault="0046677F" w:rsidP="0063170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24841" w:rsidRDefault="00DF4414" w:rsidP="00631703">
      <w:pPr>
        <w:spacing w:after="0" w:line="240" w:lineRule="auto"/>
        <w:ind w:firstLine="567"/>
        <w:jc w:val="both"/>
        <w:rPr>
          <w:rFonts w:ascii="Arial" w:hAnsi="Arial" w:cs="Arial"/>
          <w:spacing w:val="-1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по программе «</w:t>
      </w:r>
      <w:r w:rsidR="00DA71F2">
        <w:rPr>
          <w:rFonts w:ascii="Arial" w:hAnsi="Arial" w:cs="Arial"/>
          <w:sz w:val="26"/>
          <w:szCs w:val="26"/>
        </w:rPr>
        <w:t>Слесарь-ремонтник</w:t>
      </w:r>
      <w:r>
        <w:rPr>
          <w:rFonts w:ascii="Arial" w:hAnsi="Arial" w:cs="Arial"/>
          <w:sz w:val="26"/>
          <w:szCs w:val="26"/>
        </w:rPr>
        <w:t>»</w:t>
      </w:r>
      <w:r w:rsidR="0046677F" w:rsidRPr="0046677F">
        <w:rPr>
          <w:rFonts w:ascii="Arial" w:hAnsi="Arial" w:cs="Arial"/>
          <w:sz w:val="26"/>
          <w:szCs w:val="26"/>
        </w:rPr>
        <w:t xml:space="preserve"> </w:t>
      </w:r>
      <w:r w:rsidR="0046677F">
        <w:rPr>
          <w:rFonts w:ascii="Arial" w:hAnsi="Arial" w:cs="Arial"/>
          <w:sz w:val="26"/>
          <w:szCs w:val="26"/>
        </w:rPr>
        <w:t>код: 18</w:t>
      </w:r>
      <w:r w:rsidR="00DA71F2">
        <w:rPr>
          <w:rFonts w:ascii="Arial" w:hAnsi="Arial" w:cs="Arial"/>
          <w:sz w:val="26"/>
          <w:szCs w:val="26"/>
        </w:rPr>
        <w:t>559</w:t>
      </w:r>
      <w:r w:rsidR="004667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осуществляется по </w:t>
      </w:r>
      <w:proofErr w:type="gramStart"/>
      <w:r>
        <w:rPr>
          <w:rFonts w:ascii="Arial" w:hAnsi="Arial" w:cs="Arial"/>
          <w:sz w:val="26"/>
          <w:szCs w:val="26"/>
        </w:rPr>
        <w:t>программе</w:t>
      </w:r>
      <w:proofErr w:type="gramEnd"/>
      <w:r>
        <w:rPr>
          <w:rFonts w:ascii="Arial" w:hAnsi="Arial" w:cs="Arial"/>
          <w:sz w:val="26"/>
          <w:szCs w:val="26"/>
        </w:rPr>
        <w:t xml:space="preserve"> разработанной </w:t>
      </w:r>
      <w:r w:rsidR="00FC57E5" w:rsidRPr="00A80765">
        <w:rPr>
          <w:rFonts w:ascii="Arial" w:hAnsi="Arial" w:cs="Arial"/>
          <w:spacing w:val="-12"/>
          <w:sz w:val="26"/>
          <w:szCs w:val="26"/>
        </w:rPr>
        <w:t>на основе типовых учебных планов и программ</w:t>
      </w:r>
      <w:r w:rsidR="00FC57E5">
        <w:rPr>
          <w:rFonts w:ascii="Arial" w:hAnsi="Arial" w:cs="Arial"/>
          <w:spacing w:val="-12"/>
          <w:sz w:val="26"/>
          <w:szCs w:val="26"/>
        </w:rPr>
        <w:t>,</w:t>
      </w:r>
      <w:r w:rsidR="00FC57E5" w:rsidRPr="00A80765">
        <w:rPr>
          <w:rFonts w:ascii="Arial" w:hAnsi="Arial" w:cs="Arial"/>
          <w:spacing w:val="-12"/>
          <w:sz w:val="26"/>
          <w:szCs w:val="26"/>
        </w:rPr>
        <w:t xml:space="preserve"> утвержденных </w:t>
      </w:r>
      <w:r w:rsidR="00FC57E5" w:rsidRPr="00A80765">
        <w:rPr>
          <w:rFonts w:ascii="Arial" w:hAnsi="Arial" w:cs="Arial"/>
          <w:spacing w:val="-8"/>
          <w:sz w:val="26"/>
          <w:szCs w:val="26"/>
        </w:rPr>
        <w:t>Министерством топлива и энергетики</w:t>
      </w:r>
      <w:r w:rsidR="00FC57E5">
        <w:rPr>
          <w:rFonts w:ascii="Arial" w:hAnsi="Arial" w:cs="Arial"/>
          <w:spacing w:val="-8"/>
          <w:sz w:val="26"/>
          <w:szCs w:val="26"/>
        </w:rPr>
        <w:t xml:space="preserve"> </w:t>
      </w:r>
      <w:r w:rsidR="00FC57E5" w:rsidRPr="00A80765">
        <w:rPr>
          <w:rFonts w:ascii="Arial" w:hAnsi="Arial" w:cs="Arial"/>
          <w:spacing w:val="-8"/>
          <w:sz w:val="26"/>
          <w:szCs w:val="26"/>
        </w:rPr>
        <w:t>РФ</w:t>
      </w:r>
      <w:r w:rsidR="00FC57E5">
        <w:rPr>
          <w:rFonts w:ascii="Arial" w:hAnsi="Arial" w:cs="Arial"/>
          <w:spacing w:val="-8"/>
          <w:sz w:val="26"/>
          <w:szCs w:val="26"/>
        </w:rPr>
        <w:t xml:space="preserve"> </w:t>
      </w:r>
      <w:r w:rsidR="00FC57E5" w:rsidRPr="00A80765">
        <w:rPr>
          <w:rFonts w:ascii="Arial" w:hAnsi="Arial" w:cs="Arial"/>
          <w:spacing w:val="-8"/>
          <w:sz w:val="26"/>
          <w:szCs w:val="26"/>
        </w:rPr>
        <w:t xml:space="preserve">и согласованных с Министерством образования РФ и </w:t>
      </w:r>
      <w:r w:rsidR="00FC57E5" w:rsidRPr="00A80765">
        <w:rPr>
          <w:rFonts w:ascii="Arial" w:hAnsi="Arial" w:cs="Arial"/>
          <w:spacing w:val="-11"/>
          <w:sz w:val="26"/>
          <w:szCs w:val="26"/>
        </w:rPr>
        <w:t>предназначены для</w:t>
      </w:r>
      <w:r w:rsidR="00424841">
        <w:rPr>
          <w:rFonts w:ascii="Arial" w:hAnsi="Arial" w:cs="Arial"/>
          <w:spacing w:val="-11"/>
          <w:sz w:val="26"/>
          <w:szCs w:val="26"/>
        </w:rPr>
        <w:t xml:space="preserve"> подготовки</w:t>
      </w:r>
      <w:r w:rsidR="00FC57E5" w:rsidRPr="00A80765">
        <w:rPr>
          <w:rFonts w:ascii="Arial" w:hAnsi="Arial" w:cs="Arial"/>
          <w:spacing w:val="-11"/>
          <w:sz w:val="26"/>
          <w:szCs w:val="26"/>
        </w:rPr>
        <w:t xml:space="preserve"> </w:t>
      </w:r>
      <w:r w:rsidR="00FC57E5" w:rsidRPr="00A80765">
        <w:rPr>
          <w:rFonts w:ascii="Arial" w:hAnsi="Arial" w:cs="Arial"/>
          <w:spacing w:val="-12"/>
          <w:sz w:val="26"/>
          <w:szCs w:val="26"/>
        </w:rPr>
        <w:t>рабочих</w:t>
      </w:r>
      <w:r w:rsidR="00FC57E5" w:rsidRPr="00A80765">
        <w:rPr>
          <w:rFonts w:ascii="Arial" w:hAnsi="Arial" w:cs="Arial"/>
          <w:spacing w:val="-11"/>
          <w:sz w:val="26"/>
          <w:szCs w:val="26"/>
        </w:rPr>
        <w:t xml:space="preserve"> по профессии «Слесарь-ремонтник»</w:t>
      </w:r>
      <w:r w:rsidR="00FC57E5">
        <w:rPr>
          <w:rFonts w:ascii="Arial" w:hAnsi="Arial" w:cs="Arial"/>
          <w:spacing w:val="-11"/>
          <w:sz w:val="26"/>
          <w:szCs w:val="26"/>
        </w:rPr>
        <w:t xml:space="preserve">. </w:t>
      </w:r>
    </w:p>
    <w:p w:rsidR="00424841" w:rsidRPr="00A80765" w:rsidRDefault="00424841" w:rsidP="0063170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80765">
        <w:rPr>
          <w:rFonts w:ascii="Arial" w:hAnsi="Arial" w:cs="Arial"/>
          <w:spacing w:val="-13"/>
          <w:sz w:val="26"/>
          <w:szCs w:val="26"/>
        </w:rPr>
        <w:t>Программы производственного обучения новых рабочих предусматри</w:t>
      </w:r>
      <w:r w:rsidRPr="00A80765">
        <w:rPr>
          <w:rFonts w:ascii="Arial" w:hAnsi="Arial" w:cs="Arial"/>
          <w:spacing w:val="-13"/>
          <w:sz w:val="26"/>
          <w:szCs w:val="26"/>
        </w:rPr>
        <w:softHyphen/>
      </w:r>
      <w:r w:rsidRPr="00A80765">
        <w:rPr>
          <w:rFonts w:ascii="Arial" w:hAnsi="Arial" w:cs="Arial"/>
          <w:spacing w:val="-12"/>
          <w:sz w:val="26"/>
          <w:szCs w:val="26"/>
        </w:rPr>
        <w:t xml:space="preserve">вают изучение основных операций и приемов работ по данной профессии, а </w:t>
      </w:r>
      <w:r w:rsidRPr="00A80765">
        <w:rPr>
          <w:rFonts w:ascii="Arial" w:hAnsi="Arial" w:cs="Arial"/>
          <w:spacing w:val="-14"/>
          <w:sz w:val="26"/>
          <w:szCs w:val="26"/>
        </w:rPr>
        <w:t xml:space="preserve">также самостоятельное выполнение работ под руководством рабочего более </w:t>
      </w:r>
      <w:r w:rsidRPr="00A80765">
        <w:rPr>
          <w:rFonts w:ascii="Arial" w:hAnsi="Arial" w:cs="Arial"/>
          <w:sz w:val="26"/>
          <w:szCs w:val="26"/>
        </w:rPr>
        <w:t>высокой квалификации или бригадира.</w:t>
      </w:r>
    </w:p>
    <w:p w:rsidR="00FC57E5" w:rsidRDefault="00424841" w:rsidP="0063170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6"/>
          <w:szCs w:val="26"/>
        </w:rPr>
      </w:pPr>
      <w:r w:rsidRPr="00A80765">
        <w:rPr>
          <w:rFonts w:ascii="Arial" w:hAnsi="Arial" w:cs="Arial"/>
          <w:spacing w:val="-13"/>
          <w:sz w:val="26"/>
          <w:szCs w:val="26"/>
        </w:rPr>
        <w:t>В процессе обучения особое внимание должно быть обращено на не</w:t>
      </w:r>
      <w:r w:rsidRPr="00A80765">
        <w:rPr>
          <w:rFonts w:ascii="Arial" w:hAnsi="Arial" w:cs="Arial"/>
          <w:spacing w:val="-13"/>
          <w:sz w:val="26"/>
          <w:szCs w:val="26"/>
        </w:rPr>
        <w:softHyphen/>
      </w:r>
      <w:r w:rsidRPr="00A80765">
        <w:rPr>
          <w:rFonts w:ascii="Arial" w:hAnsi="Arial" w:cs="Arial"/>
          <w:spacing w:val="-10"/>
          <w:sz w:val="26"/>
          <w:szCs w:val="26"/>
        </w:rPr>
        <w:t xml:space="preserve">обходимость прочного усвоения и выполнения требований безопасности </w:t>
      </w:r>
      <w:r w:rsidRPr="00A80765">
        <w:rPr>
          <w:rFonts w:ascii="Arial" w:hAnsi="Arial" w:cs="Arial"/>
          <w:spacing w:val="-9"/>
          <w:sz w:val="26"/>
          <w:szCs w:val="26"/>
        </w:rPr>
        <w:t xml:space="preserve">труда. В этих целях преподаватель теоретического и мастер (инструктор) </w:t>
      </w:r>
      <w:r w:rsidRPr="00A80765">
        <w:rPr>
          <w:rFonts w:ascii="Arial" w:hAnsi="Arial" w:cs="Arial"/>
          <w:spacing w:val="-12"/>
          <w:sz w:val="26"/>
          <w:szCs w:val="26"/>
        </w:rPr>
        <w:t>производственного обучения, помимо изучения общих требований безопасности труда, предусмотренных программами, должны значительное внима</w:t>
      </w:r>
      <w:r w:rsidRPr="00A80765">
        <w:rPr>
          <w:rFonts w:ascii="Arial" w:hAnsi="Arial" w:cs="Arial"/>
          <w:spacing w:val="-13"/>
          <w:sz w:val="26"/>
          <w:szCs w:val="26"/>
        </w:rPr>
        <w:t>ние уделять требованиям безопасности труда, которые необходимо соблю</w:t>
      </w:r>
      <w:r w:rsidRPr="00A80765">
        <w:rPr>
          <w:rFonts w:ascii="Arial" w:hAnsi="Arial" w:cs="Arial"/>
          <w:spacing w:val="-12"/>
          <w:sz w:val="26"/>
          <w:szCs w:val="26"/>
        </w:rPr>
        <w:t xml:space="preserve">дать в каждом конкретном случае при изучении каждой темы или переходе к </w:t>
      </w:r>
      <w:r w:rsidRPr="00A80765">
        <w:rPr>
          <w:rFonts w:ascii="Arial" w:hAnsi="Arial" w:cs="Arial"/>
          <w:spacing w:val="-13"/>
          <w:sz w:val="26"/>
          <w:szCs w:val="26"/>
        </w:rPr>
        <w:t>новому виду работ в процессе производственного обучения</w:t>
      </w:r>
    </w:p>
    <w:p w:rsidR="00FC57E5" w:rsidRDefault="00295782" w:rsidP="00631703">
      <w:pPr>
        <w:spacing w:after="0" w:line="240" w:lineRule="auto"/>
        <w:ind w:firstLine="567"/>
        <w:jc w:val="both"/>
        <w:rPr>
          <w:rFonts w:ascii="Arial" w:hAnsi="Arial" w:cs="Arial"/>
          <w:spacing w:val="-14"/>
          <w:sz w:val="26"/>
          <w:szCs w:val="26"/>
        </w:rPr>
      </w:pPr>
      <w:r w:rsidRPr="002F1880">
        <w:rPr>
          <w:rFonts w:ascii="Arial" w:hAnsi="Arial" w:cs="Arial"/>
          <w:spacing w:val="-14"/>
          <w:sz w:val="26"/>
          <w:szCs w:val="26"/>
        </w:rPr>
        <w:t>Слесарь ремонтник 2-го разряда должен знать</w:t>
      </w:r>
    </w:p>
    <w:p w:rsidR="00295782" w:rsidRDefault="00295782" w:rsidP="006317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295782">
        <w:rPr>
          <w:rFonts w:ascii="Arial" w:hAnsi="Arial" w:cs="Arial"/>
          <w:sz w:val="26"/>
          <w:szCs w:val="26"/>
        </w:rPr>
        <w:t>сновные приемы выполнения работ по разборке, ремонту и сборке простых узлов и механизмов, оборудования, агрегатов и машин;</w:t>
      </w:r>
    </w:p>
    <w:p w:rsidR="00295782" w:rsidRDefault="00295782" w:rsidP="006317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295782">
        <w:rPr>
          <w:rFonts w:ascii="Arial" w:hAnsi="Arial" w:cs="Arial"/>
          <w:sz w:val="26"/>
          <w:szCs w:val="26"/>
        </w:rPr>
        <w:t>азначение и правила применения слесарного и контрольно-измерительных инструментов;</w:t>
      </w:r>
    </w:p>
    <w:p w:rsidR="00295782" w:rsidRDefault="00295782" w:rsidP="006317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295782">
        <w:rPr>
          <w:rFonts w:ascii="Arial" w:hAnsi="Arial" w:cs="Arial"/>
          <w:sz w:val="26"/>
          <w:szCs w:val="26"/>
        </w:rPr>
        <w:t>сновные механические свойства обрабатываемых материалов;</w:t>
      </w:r>
    </w:p>
    <w:p w:rsidR="00295782" w:rsidRDefault="00295782" w:rsidP="006317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295782">
        <w:rPr>
          <w:rFonts w:ascii="Arial" w:hAnsi="Arial" w:cs="Arial"/>
          <w:sz w:val="26"/>
          <w:szCs w:val="26"/>
        </w:rPr>
        <w:t>истему допусков и посадок, квалитеты и параметры шероховатости;</w:t>
      </w:r>
    </w:p>
    <w:p w:rsidR="00295782" w:rsidRPr="00295782" w:rsidRDefault="00295782" w:rsidP="006317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6"/>
          <w:szCs w:val="26"/>
        </w:rPr>
      </w:pPr>
      <w:r w:rsidRPr="00295782">
        <w:rPr>
          <w:rFonts w:ascii="Arial" w:hAnsi="Arial" w:cs="Arial"/>
          <w:sz w:val="26"/>
          <w:szCs w:val="26"/>
        </w:rPr>
        <w:t>Наименование, маркировку и правила применения масел, моющих составов, металлов и смазок.</w:t>
      </w:r>
    </w:p>
    <w:p w:rsidR="00FC57E5" w:rsidRDefault="00FC57E5" w:rsidP="0063170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6"/>
          <w:szCs w:val="26"/>
        </w:rPr>
      </w:pPr>
    </w:p>
    <w:p w:rsidR="00295782" w:rsidRPr="00E44EA5" w:rsidRDefault="00295782" w:rsidP="00631703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E44EA5">
        <w:rPr>
          <w:rFonts w:ascii="Arial" w:hAnsi="Arial" w:cs="Arial"/>
          <w:spacing w:val="-11"/>
          <w:sz w:val="26"/>
          <w:szCs w:val="26"/>
        </w:rPr>
        <w:t>Должен уметь:</w:t>
      </w:r>
    </w:p>
    <w:p w:rsidR="00295782" w:rsidRDefault="00295782" w:rsidP="006317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Производить р</w:t>
      </w:r>
      <w:r w:rsidRPr="00295782">
        <w:rPr>
          <w:rFonts w:ascii="Arial" w:hAnsi="Arial" w:cs="Arial"/>
          <w:sz w:val="26"/>
          <w:szCs w:val="26"/>
        </w:rPr>
        <w:t>азборк</w:t>
      </w:r>
      <w:r>
        <w:rPr>
          <w:rFonts w:ascii="Arial" w:hAnsi="Arial" w:cs="Arial"/>
          <w:sz w:val="26"/>
          <w:szCs w:val="26"/>
        </w:rPr>
        <w:t>у</w:t>
      </w:r>
      <w:r w:rsidRPr="00295782">
        <w:rPr>
          <w:rFonts w:ascii="Arial" w:hAnsi="Arial" w:cs="Arial"/>
          <w:sz w:val="26"/>
          <w:szCs w:val="26"/>
        </w:rPr>
        <w:t>, ремонт, сборк</w:t>
      </w:r>
      <w:r>
        <w:rPr>
          <w:rFonts w:ascii="Arial" w:hAnsi="Arial" w:cs="Arial"/>
          <w:sz w:val="26"/>
          <w:szCs w:val="26"/>
        </w:rPr>
        <w:t>у</w:t>
      </w:r>
      <w:r w:rsidRPr="00295782">
        <w:rPr>
          <w:rFonts w:ascii="Arial" w:hAnsi="Arial" w:cs="Arial"/>
          <w:sz w:val="26"/>
          <w:szCs w:val="26"/>
        </w:rPr>
        <w:t xml:space="preserve"> и испытание простых узлов и механизмов оборудования, агрегатов и машин.</w:t>
      </w:r>
    </w:p>
    <w:p w:rsidR="00295782" w:rsidRDefault="00295782" w:rsidP="006317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Проводить р</w:t>
      </w:r>
      <w:r w:rsidRPr="00295782">
        <w:rPr>
          <w:rFonts w:ascii="Arial" w:hAnsi="Arial" w:cs="Arial"/>
          <w:sz w:val="26"/>
          <w:szCs w:val="26"/>
        </w:rPr>
        <w:t>емонт простого оборудования, агрегатов и машин, а также средней сложности под руководством слесаря более высокой квалификации.</w:t>
      </w:r>
    </w:p>
    <w:p w:rsidR="00295782" w:rsidRDefault="00295782" w:rsidP="006317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Проводить слесарную обработку</w:t>
      </w:r>
      <w:r w:rsidRPr="00295782">
        <w:rPr>
          <w:rFonts w:ascii="Arial" w:hAnsi="Arial" w:cs="Arial"/>
          <w:sz w:val="26"/>
          <w:szCs w:val="26"/>
        </w:rPr>
        <w:t xml:space="preserve"> деталей по 12 - 14 квалитетам.</w:t>
      </w:r>
    </w:p>
    <w:p w:rsidR="00295782" w:rsidRDefault="00295782" w:rsidP="006317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Производить п</w:t>
      </w:r>
      <w:r w:rsidRPr="00295782">
        <w:rPr>
          <w:rFonts w:ascii="Arial" w:hAnsi="Arial" w:cs="Arial"/>
          <w:sz w:val="26"/>
          <w:szCs w:val="26"/>
        </w:rPr>
        <w:t>ромывк</w:t>
      </w:r>
      <w:r>
        <w:rPr>
          <w:rFonts w:ascii="Arial" w:hAnsi="Arial" w:cs="Arial"/>
          <w:sz w:val="26"/>
          <w:szCs w:val="26"/>
        </w:rPr>
        <w:t>у</w:t>
      </w:r>
      <w:r w:rsidRPr="00295782">
        <w:rPr>
          <w:rFonts w:ascii="Arial" w:hAnsi="Arial" w:cs="Arial"/>
          <w:sz w:val="26"/>
          <w:szCs w:val="26"/>
        </w:rPr>
        <w:t>, чистк</w:t>
      </w:r>
      <w:r>
        <w:rPr>
          <w:rFonts w:ascii="Arial" w:hAnsi="Arial" w:cs="Arial"/>
          <w:sz w:val="26"/>
          <w:szCs w:val="26"/>
        </w:rPr>
        <w:t>у, смазку</w:t>
      </w:r>
      <w:r w:rsidRPr="00295782">
        <w:rPr>
          <w:rFonts w:ascii="Arial" w:hAnsi="Arial" w:cs="Arial"/>
          <w:sz w:val="26"/>
          <w:szCs w:val="26"/>
        </w:rPr>
        <w:t xml:space="preserve"> деталей и снятие залива.</w:t>
      </w:r>
    </w:p>
    <w:p w:rsidR="00295782" w:rsidRDefault="00295782" w:rsidP="006317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Выполнять</w:t>
      </w:r>
      <w:r w:rsidRPr="00295782">
        <w:rPr>
          <w:rFonts w:ascii="Arial" w:hAnsi="Arial" w:cs="Arial"/>
          <w:sz w:val="26"/>
          <w:szCs w:val="26"/>
        </w:rPr>
        <w:t xml:space="preserve"> работ</w:t>
      </w:r>
      <w:r>
        <w:rPr>
          <w:rFonts w:ascii="Arial" w:hAnsi="Arial" w:cs="Arial"/>
          <w:sz w:val="26"/>
          <w:szCs w:val="26"/>
        </w:rPr>
        <w:t>ы</w:t>
      </w:r>
      <w:r w:rsidRPr="00295782">
        <w:rPr>
          <w:rFonts w:ascii="Arial" w:hAnsi="Arial" w:cs="Arial"/>
          <w:sz w:val="26"/>
          <w:szCs w:val="26"/>
        </w:rPr>
        <w:t xml:space="preserve"> с применением пневматических, электрических инструментов и на сверлильных станках.</w:t>
      </w:r>
    </w:p>
    <w:p w:rsidR="001D6FCE" w:rsidRDefault="001D6FCE" w:rsidP="006317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Производить ш</w:t>
      </w:r>
      <w:r w:rsidR="00295782" w:rsidRPr="00295782">
        <w:rPr>
          <w:rFonts w:ascii="Arial" w:hAnsi="Arial" w:cs="Arial"/>
          <w:sz w:val="26"/>
          <w:szCs w:val="26"/>
        </w:rPr>
        <w:t>абрение деталей с помощью механизированного инструмента.</w:t>
      </w:r>
    </w:p>
    <w:p w:rsidR="00FC57E5" w:rsidRPr="0045647A" w:rsidRDefault="001D6FCE" w:rsidP="006317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6"/>
          <w:szCs w:val="26"/>
        </w:rPr>
      </w:pPr>
      <w:r w:rsidRPr="001D6FCE">
        <w:rPr>
          <w:rFonts w:ascii="Arial" w:hAnsi="Arial" w:cs="Arial"/>
          <w:sz w:val="26"/>
          <w:szCs w:val="26"/>
        </w:rPr>
        <w:t>Изготавливать</w:t>
      </w:r>
      <w:r w:rsidR="00295782" w:rsidRPr="001D6FCE">
        <w:rPr>
          <w:rFonts w:ascii="Arial" w:hAnsi="Arial" w:cs="Arial"/>
          <w:sz w:val="26"/>
          <w:szCs w:val="26"/>
        </w:rPr>
        <w:t xml:space="preserve"> просты</w:t>
      </w:r>
      <w:r w:rsidRPr="001D6FCE">
        <w:rPr>
          <w:rFonts w:ascii="Arial" w:hAnsi="Arial" w:cs="Arial"/>
          <w:sz w:val="26"/>
          <w:szCs w:val="26"/>
        </w:rPr>
        <w:t>е</w:t>
      </w:r>
      <w:r w:rsidR="00295782" w:rsidRPr="001D6FCE">
        <w:rPr>
          <w:rFonts w:ascii="Arial" w:hAnsi="Arial" w:cs="Arial"/>
          <w:sz w:val="26"/>
          <w:szCs w:val="26"/>
        </w:rPr>
        <w:t xml:space="preserve"> приспособлени</w:t>
      </w:r>
      <w:r w:rsidRPr="001D6FCE">
        <w:rPr>
          <w:rFonts w:ascii="Arial" w:hAnsi="Arial" w:cs="Arial"/>
          <w:sz w:val="26"/>
          <w:szCs w:val="26"/>
        </w:rPr>
        <w:t>я</w:t>
      </w:r>
      <w:r w:rsidR="00295782" w:rsidRPr="001D6FCE">
        <w:rPr>
          <w:rFonts w:ascii="Arial" w:hAnsi="Arial" w:cs="Arial"/>
          <w:sz w:val="26"/>
          <w:szCs w:val="26"/>
        </w:rPr>
        <w:t xml:space="preserve"> для ремонта и сборки.</w:t>
      </w:r>
    </w:p>
    <w:p w:rsidR="00FA09AD" w:rsidRPr="00A80765" w:rsidRDefault="00FA09AD" w:rsidP="009E4337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  <w:r w:rsidRPr="00D45FB6">
        <w:rPr>
          <w:rFonts w:ascii="Arial" w:hAnsi="Arial" w:cs="Arial"/>
          <w:spacing w:val="-13"/>
          <w:sz w:val="26"/>
          <w:szCs w:val="26"/>
        </w:rPr>
        <w:t>Продолжительность обучения новых рабочих установлена, в соответ</w:t>
      </w:r>
      <w:r w:rsidRPr="00D45FB6">
        <w:rPr>
          <w:rFonts w:ascii="Arial" w:hAnsi="Arial" w:cs="Arial"/>
          <w:spacing w:val="-12"/>
          <w:sz w:val="26"/>
          <w:szCs w:val="26"/>
        </w:rPr>
        <w:t>ствии с действующим перечнем профессий для подготовки рабочих на про</w:t>
      </w:r>
      <w:r w:rsidRPr="00D45FB6">
        <w:rPr>
          <w:rFonts w:ascii="Arial" w:hAnsi="Arial" w:cs="Arial"/>
          <w:spacing w:val="-12"/>
          <w:sz w:val="26"/>
          <w:szCs w:val="26"/>
        </w:rPr>
        <w:softHyphen/>
      </w:r>
      <w:r w:rsidRPr="00D45FB6">
        <w:rPr>
          <w:rFonts w:ascii="Arial" w:hAnsi="Arial" w:cs="Arial"/>
          <w:sz w:val="26"/>
          <w:szCs w:val="26"/>
        </w:rPr>
        <w:t>изводстве 5 месяцев (800 часов).</w:t>
      </w:r>
    </w:p>
    <w:p w:rsidR="00631703" w:rsidRPr="00E44EA5" w:rsidRDefault="00631703" w:rsidP="009E433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44EA5">
        <w:rPr>
          <w:rFonts w:ascii="Arial" w:hAnsi="Arial" w:cs="Arial"/>
          <w:spacing w:val="-1"/>
          <w:sz w:val="26"/>
          <w:szCs w:val="26"/>
        </w:rPr>
        <w:lastRenderedPageBreak/>
        <w:t>Учебный план</w:t>
      </w:r>
    </w:p>
    <w:p w:rsidR="00631703" w:rsidRPr="00E44EA5" w:rsidRDefault="00631703" w:rsidP="009E433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5"/>
          <w:sz w:val="26"/>
          <w:szCs w:val="26"/>
        </w:rPr>
        <w:t>д</w:t>
      </w:r>
      <w:r w:rsidRPr="00E44EA5">
        <w:rPr>
          <w:rFonts w:ascii="Arial" w:hAnsi="Arial" w:cs="Arial"/>
          <w:spacing w:val="-5"/>
          <w:sz w:val="26"/>
          <w:szCs w:val="26"/>
        </w:rPr>
        <w:t>ля подготовки новых рабочих по профессии</w:t>
      </w:r>
    </w:p>
    <w:p w:rsidR="00631703" w:rsidRDefault="00631703" w:rsidP="009E4337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6"/>
          <w:szCs w:val="26"/>
        </w:rPr>
      </w:pPr>
      <w:r w:rsidRPr="00E44EA5">
        <w:rPr>
          <w:rFonts w:ascii="Arial" w:hAnsi="Arial" w:cs="Arial"/>
          <w:spacing w:val="-7"/>
          <w:sz w:val="26"/>
          <w:szCs w:val="26"/>
        </w:rPr>
        <w:t>«слесарь-ремонтник</w:t>
      </w:r>
      <w:r w:rsidRPr="00E44EA5">
        <w:rPr>
          <w:rFonts w:ascii="Arial" w:hAnsi="Arial" w:cs="Arial"/>
          <w:spacing w:val="-5"/>
          <w:sz w:val="26"/>
          <w:szCs w:val="26"/>
        </w:rPr>
        <w:t>» 2-го разряда.</w:t>
      </w:r>
    </w:p>
    <w:p w:rsidR="009E4337" w:rsidRPr="00E44EA5" w:rsidRDefault="009E4337" w:rsidP="009E43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3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7501"/>
        <w:gridCol w:w="1224"/>
      </w:tblGrid>
      <w:tr w:rsidR="00631703" w:rsidRPr="00855FA6" w:rsidTr="00631703">
        <w:trPr>
          <w:trHeight w:hRule="exact" w:val="567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855FA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855FA6">
              <w:rPr>
                <w:rFonts w:ascii="Arial" w:hAnsi="Arial" w:cs="Arial"/>
                <w:sz w:val="24"/>
                <w:szCs w:val="24"/>
              </w:rPr>
              <w:t>/</w:t>
            </w:r>
            <w:r w:rsidRPr="00855FA6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855FA6" w:rsidRDefault="00E5023E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Предметы: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spacing w:val="-13"/>
                <w:sz w:val="24"/>
                <w:szCs w:val="24"/>
              </w:rPr>
              <w:t>Кол-во</w:t>
            </w:r>
          </w:p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3"/>
                <w:sz w:val="24"/>
                <w:szCs w:val="24"/>
              </w:rPr>
              <w:t>часов</w:t>
            </w:r>
            <w:r w:rsidRPr="00855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5023E" w:rsidRPr="00855FA6">
              <w:rPr>
                <w:rFonts w:ascii="Arial" w:hAnsi="Arial" w:cs="Arial"/>
                <w:sz w:val="24"/>
                <w:szCs w:val="24"/>
              </w:rPr>
              <w:t>Теоретическое Обучение</w:t>
            </w:r>
            <w:r w:rsidRPr="00855F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pacing w:val="-13"/>
                <w:sz w:val="24"/>
                <w:szCs w:val="24"/>
              </w:rPr>
              <w:t>Основы экономики промышленного предприятия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Чтение конструкторской документации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Материаловедение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Специальная технология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t>2. ПРОИЗВОДСТВЕННОЕ ОБУЧЕНИЕ</w:t>
            </w:r>
            <w:r w:rsidRPr="00855FA6">
              <w:rPr>
                <w:rFonts w:ascii="Arial" w:hAnsi="Arial" w:cs="Arial"/>
                <w:spacing w:val="-1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pacing w:val="-14"/>
                <w:sz w:val="24"/>
                <w:szCs w:val="24"/>
              </w:rPr>
              <w:t xml:space="preserve">Обучение в производственных мастерских или на учебном </w:t>
            </w:r>
            <w:r w:rsidRPr="00855FA6">
              <w:rPr>
                <w:rFonts w:ascii="Arial" w:hAnsi="Arial" w:cs="Arial"/>
                <w:sz w:val="24"/>
                <w:szCs w:val="24"/>
              </w:rPr>
              <w:t>участке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Консультация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31703" w:rsidRPr="00855FA6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03" w:rsidRPr="00855FA6" w:rsidRDefault="00631703" w:rsidP="009E433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8D4AE1" w:rsidRPr="00A07254" w:rsidRDefault="008D4AE1" w:rsidP="009E4337">
      <w:pPr>
        <w:shd w:val="clear" w:color="auto" w:fill="FFFFFF"/>
        <w:spacing w:after="0" w:line="240" w:lineRule="auto"/>
        <w:jc w:val="center"/>
        <w:rPr>
          <w:rFonts w:ascii="Arial" w:hAnsi="Arial"/>
          <w:spacing w:val="-3"/>
          <w:sz w:val="26"/>
          <w:szCs w:val="26"/>
        </w:rPr>
      </w:pPr>
    </w:p>
    <w:p w:rsidR="009E4337" w:rsidRPr="00A80765" w:rsidRDefault="009E4337" w:rsidP="009E43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80765">
        <w:rPr>
          <w:rFonts w:ascii="Arial" w:hAnsi="Arial" w:cs="Arial"/>
          <w:spacing w:val="-10"/>
          <w:sz w:val="26"/>
          <w:szCs w:val="26"/>
        </w:rPr>
        <w:t>При подготовке новых рабочих практическое обучение предусматри</w:t>
      </w:r>
      <w:r w:rsidRPr="00A80765">
        <w:rPr>
          <w:rFonts w:ascii="Arial" w:hAnsi="Arial" w:cs="Arial"/>
          <w:spacing w:val="-12"/>
          <w:sz w:val="26"/>
          <w:szCs w:val="26"/>
        </w:rPr>
        <w:t>вает в своей основе производственную практику на предприятиях.</w:t>
      </w:r>
    </w:p>
    <w:p w:rsidR="009E4337" w:rsidRPr="00A80765" w:rsidRDefault="009E4337" w:rsidP="009E4337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  <w:r w:rsidRPr="00A80765">
        <w:rPr>
          <w:rFonts w:ascii="Arial" w:hAnsi="Arial" w:cs="Arial"/>
          <w:spacing w:val="-3"/>
          <w:sz w:val="26"/>
          <w:szCs w:val="26"/>
        </w:rPr>
        <w:t>К концу обучения каждый обучаемый должен уметь самостоя</w:t>
      </w:r>
      <w:r w:rsidRPr="00A80765">
        <w:rPr>
          <w:rFonts w:ascii="Arial" w:hAnsi="Arial" w:cs="Arial"/>
          <w:spacing w:val="-14"/>
          <w:sz w:val="26"/>
          <w:szCs w:val="26"/>
        </w:rPr>
        <w:t>тельно выполнять работы, предусмотренные квалификационной харак</w:t>
      </w:r>
      <w:r w:rsidRPr="00A80765">
        <w:rPr>
          <w:rFonts w:ascii="Arial" w:hAnsi="Arial" w:cs="Arial"/>
          <w:spacing w:val="-10"/>
          <w:sz w:val="26"/>
          <w:szCs w:val="26"/>
        </w:rPr>
        <w:t xml:space="preserve">теристикой, технологическими условиями, нормами, установленными </w:t>
      </w:r>
      <w:r w:rsidRPr="00A80765">
        <w:rPr>
          <w:rFonts w:ascii="Arial" w:hAnsi="Arial" w:cs="Arial"/>
          <w:sz w:val="26"/>
          <w:szCs w:val="26"/>
        </w:rPr>
        <w:t>на предприятии.</w:t>
      </w:r>
    </w:p>
    <w:p w:rsidR="009E4337" w:rsidRPr="00A80765" w:rsidRDefault="009E4337" w:rsidP="009E4337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z w:val="26"/>
          <w:szCs w:val="26"/>
        </w:rPr>
      </w:pPr>
      <w:r w:rsidRPr="00A80765">
        <w:rPr>
          <w:rFonts w:ascii="Arial" w:hAnsi="Arial" w:cs="Arial"/>
          <w:spacing w:val="-8"/>
          <w:sz w:val="26"/>
          <w:szCs w:val="26"/>
        </w:rPr>
        <w:t xml:space="preserve">К самостоятельному выполнению работ </w:t>
      </w:r>
      <w:proofErr w:type="gramStart"/>
      <w:r w:rsidRPr="00A80765">
        <w:rPr>
          <w:rFonts w:ascii="Arial" w:hAnsi="Arial" w:cs="Arial"/>
          <w:spacing w:val="-8"/>
          <w:sz w:val="26"/>
          <w:szCs w:val="26"/>
        </w:rPr>
        <w:t>обучающийся</w:t>
      </w:r>
      <w:proofErr w:type="gramEnd"/>
      <w:r w:rsidRPr="00A80765">
        <w:rPr>
          <w:rFonts w:ascii="Arial" w:hAnsi="Arial" w:cs="Arial"/>
          <w:spacing w:val="-8"/>
          <w:sz w:val="26"/>
          <w:szCs w:val="26"/>
        </w:rPr>
        <w:t xml:space="preserve"> допускается </w:t>
      </w:r>
      <w:r w:rsidRPr="00A80765">
        <w:rPr>
          <w:rFonts w:ascii="Arial" w:hAnsi="Arial" w:cs="Arial"/>
          <w:sz w:val="26"/>
          <w:szCs w:val="26"/>
        </w:rPr>
        <w:t>только после сдачи зачёта по безопасности труда.</w:t>
      </w:r>
    </w:p>
    <w:p w:rsidR="009E4337" w:rsidRPr="00D72FA4" w:rsidRDefault="009E4337" w:rsidP="009E4337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pacing w:val="-8"/>
          <w:sz w:val="26"/>
          <w:szCs w:val="26"/>
        </w:rPr>
      </w:pPr>
      <w:r w:rsidRPr="00D72FA4">
        <w:rPr>
          <w:rFonts w:ascii="Arial" w:hAnsi="Arial" w:cs="Arial"/>
          <w:spacing w:val="-8"/>
          <w:sz w:val="26"/>
          <w:szCs w:val="26"/>
        </w:rPr>
        <w:t>Квалификационные экзамены проводятся в соответствии с Положением о порядке аттестации рабочих в различных формах обучения.</w:t>
      </w:r>
    </w:p>
    <w:sectPr w:rsidR="009E4337" w:rsidRPr="00D72FA4" w:rsidSect="00D9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FD3"/>
    <w:multiLevelType w:val="hybridMultilevel"/>
    <w:tmpl w:val="8D044A00"/>
    <w:lvl w:ilvl="0" w:tplc="E7BE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6A432A"/>
    <w:multiLevelType w:val="hybridMultilevel"/>
    <w:tmpl w:val="70560352"/>
    <w:lvl w:ilvl="0" w:tplc="64A20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147E71"/>
    <w:multiLevelType w:val="hybridMultilevel"/>
    <w:tmpl w:val="EF10F0FC"/>
    <w:lvl w:ilvl="0" w:tplc="C8D67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302A6F"/>
    <w:multiLevelType w:val="hybridMultilevel"/>
    <w:tmpl w:val="431294C6"/>
    <w:lvl w:ilvl="0" w:tplc="E2FE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4"/>
    <w:rsid w:val="000A113D"/>
    <w:rsid w:val="000E3656"/>
    <w:rsid w:val="00166E24"/>
    <w:rsid w:val="001720E6"/>
    <w:rsid w:val="00182FCD"/>
    <w:rsid w:val="001D6FCE"/>
    <w:rsid w:val="00295782"/>
    <w:rsid w:val="002F4C62"/>
    <w:rsid w:val="00322E9E"/>
    <w:rsid w:val="00424841"/>
    <w:rsid w:val="0045647A"/>
    <w:rsid w:val="0046677F"/>
    <w:rsid w:val="00524B09"/>
    <w:rsid w:val="00591E45"/>
    <w:rsid w:val="005D3FDF"/>
    <w:rsid w:val="006157E4"/>
    <w:rsid w:val="00631703"/>
    <w:rsid w:val="006848E9"/>
    <w:rsid w:val="00693326"/>
    <w:rsid w:val="006A575A"/>
    <w:rsid w:val="00733C5B"/>
    <w:rsid w:val="0073515D"/>
    <w:rsid w:val="007514E2"/>
    <w:rsid w:val="007E1748"/>
    <w:rsid w:val="0088386B"/>
    <w:rsid w:val="00891E69"/>
    <w:rsid w:val="008D4966"/>
    <w:rsid w:val="008D4AE1"/>
    <w:rsid w:val="009E4337"/>
    <w:rsid w:val="00A67ECF"/>
    <w:rsid w:val="00B457A2"/>
    <w:rsid w:val="00BB7C19"/>
    <w:rsid w:val="00D216C6"/>
    <w:rsid w:val="00D911E7"/>
    <w:rsid w:val="00D92211"/>
    <w:rsid w:val="00DA71F2"/>
    <w:rsid w:val="00DC3F66"/>
    <w:rsid w:val="00DD435A"/>
    <w:rsid w:val="00DF4414"/>
    <w:rsid w:val="00E5023E"/>
    <w:rsid w:val="00ED123E"/>
    <w:rsid w:val="00EE2099"/>
    <w:rsid w:val="00EF5FFD"/>
    <w:rsid w:val="00F2599A"/>
    <w:rsid w:val="00F31114"/>
    <w:rsid w:val="00F9580D"/>
    <w:rsid w:val="00FA09AD"/>
    <w:rsid w:val="00FB3AD6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D7A6-D4D0-4942-B828-FD38F0A6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Липин</dc:creator>
  <cp:lastModifiedBy>Сергей Липин</cp:lastModifiedBy>
  <cp:revision>15</cp:revision>
  <dcterms:created xsi:type="dcterms:W3CDTF">2014-01-15T10:15:00Z</dcterms:created>
  <dcterms:modified xsi:type="dcterms:W3CDTF">2014-01-16T10:22:00Z</dcterms:modified>
</cp:coreProperties>
</file>